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Trío de Hummus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de pita c/n</w:t>
      </w:r>
      <w:r/>
    </w:p>
    <w:p>
      <w:pPr/>
      <w:r>
        <w:rPr>
          <w:b/>
          <w:sz w:val="52"/>
          <w:szCs w:val="52"/>
        </w:rPr>
        <w:t>Hummus tradicional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Aceite De Oliva 140 miliitros</w:t>
      </w:r>
      <w:r/>
    </w:p>
    <w:p>
      <w:pPr>
        <w:numPr>
          <w:ilvl w:val="0"/>
          <w:numId w:val="1"/>
        </w:numPr>
      </w:pPr>
      <w:r>
        <w:t>Agua 120 miliitros</w:t>
      </w:r>
      <w:r/>
    </w:p>
    <w:p>
      <w:pPr>
        <w:numPr>
          <w:ilvl w:val="0"/>
          <w:numId w:val="1"/>
        </w:numPr>
      </w:pPr>
      <w:r>
        <w:t>Cebollino c/n</w:t>
      </w:r>
      <w:r/>
    </w:p>
    <w:p>
      <w:pPr>
        <w:numPr>
          <w:ilvl w:val="0"/>
          <w:numId w:val="1"/>
        </w:numPr>
      </w:pPr>
      <w:r>
        <w:t>Comino molido 2 cdta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Garbanzos cocidos 800  Gramos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>
        <w:numPr>
          <w:ilvl w:val="0"/>
          <w:numId w:val="1"/>
        </w:numPr>
      </w:pPr>
      <w:r>
        <w:t>Sal 3 cdta</w:t>
      </w:r>
      <w:r/>
    </w:p>
    <w:p>
      <w:pPr>
        <w:numPr>
          <w:ilvl w:val="0"/>
          <w:numId w:val="1"/>
        </w:numPr>
      </w:pPr>
      <w:r>
        <w:t>Sésamo tostado 80  Gramos</w:t>
      </w:r>
      <w:r/>
    </w:p>
    <w:p>
      <w:pPr>
        <w:numPr>
          <w:ilvl w:val="0"/>
          <w:numId w:val="1"/>
        </w:numPr>
      </w:pPr>
      <w:r>
        <w:t>Tahine 2 cdta</w:t>
      </w:r>
      <w:r/>
    </w:p>
    <w:p>
      <w:pPr/>
      <w:r>
        <w:rPr>
          <w:b/>
          <w:sz w:val="52"/>
          <w:szCs w:val="52"/>
        </w:rPr>
        <w:t>Humus de pimiento rojo</w:t>
      </w:r>
      <w:r/>
    </w:p>
    <w:p>
      <w:pPr>
        <w:numPr>
          <w:ilvl w:val="0"/>
          <w:numId w:val="1"/>
        </w:numPr>
      </w:pPr>
      <w:r>
        <w:t>Pimientos rojos asados 2 Unidades</w:t>
      </w:r>
      <w:r/>
    </w:p>
    <w:p>
      <w:pPr>
        <w:numPr>
          <w:ilvl w:val="0"/>
          <w:numId w:val="1"/>
        </w:numPr>
      </w:pPr>
      <w:r>
        <w:t>Chile rojo 1  unidad</w:t>
      </w:r>
      <w:r/>
    </w:p>
    <w:p>
      <w:pPr>
        <w:numPr>
          <w:ilvl w:val="0"/>
          <w:numId w:val="1"/>
        </w:numPr>
      </w:pPr>
      <w:r>
        <w:t>Perejil fresco c/n</w:t>
      </w:r>
      <w:r/>
    </w:p>
    <w:p>
      <w:pPr/>
      <w:r>
        <w:rPr>
          <w:b/>
          <w:sz w:val="52"/>
          <w:szCs w:val="52"/>
        </w:rPr>
        <w:t>Humus verde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Aceitunas 200  Gramos</w:t>
      </w:r>
      <w:r/>
    </w:p>
    <w:p>
      <w:pPr>
        <w:numPr>
          <w:ilvl w:val="0"/>
          <w:numId w:val="1"/>
        </w:numPr>
      </w:pPr>
      <w:r>
        <w:t>Espinacas 200  Gramos</w:t>
      </w:r>
      <w:r/>
    </w:p>
    <w:p>
      <w:pPr>
        <w:numPr>
          <w:ilvl w:val="0"/>
          <w:numId w:val="1"/>
        </w:numPr>
      </w:pPr>
      <w:r>
        <w:t>Lima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