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café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80 g</w:t>
      </w:r>
      <w:r/>
    </w:p>
    <w:p>
      <w:pPr>
        <w:numPr>
          <w:ilvl w:val="0"/>
          <w:numId w:val="1"/>
        </w:numPr>
      </w:pPr>
      <w:r>
        <w:t xml:space="preserve">Cacao en Polvo </w:t>
      </w:r>
      <w:r/>
    </w:p>
    <w:p>
      <w:pPr>
        <w:numPr>
          <w:ilvl w:val="0"/>
          <w:numId w:val="1"/>
        </w:numPr>
      </w:pPr>
      <w:r>
        <w:t>Café Fuerte 400 Ml.</w:t>
      </w:r>
      <w:r/>
    </w:p>
    <w:p>
      <w:pPr>
        <w:numPr>
          <w:ilvl w:val="0"/>
          <w:numId w:val="1"/>
        </w:numPr>
      </w:pPr>
      <w:r>
        <w:t>Crema montada 200 g</w:t>
      </w:r>
      <w:r/>
    </w:p>
    <w:p>
      <w:pPr>
        <w:numPr>
          <w:ilvl w:val="0"/>
          <w:numId w:val="1"/>
        </w:numPr>
      </w:pPr>
      <w:r>
        <w:t xml:space="preserve">Hielo </w:t>
      </w:r>
      <w:r/>
    </w:p>
    <w:p>
      <w:pPr>
        <w:numPr>
          <w:ilvl w:val="0"/>
          <w:numId w:val="1"/>
        </w:numPr>
      </w:pPr>
      <w:r>
        <w:t>Leche Condensada 200 g</w:t>
      </w:r>
      <w:r/>
    </w:p>
    <w:p>
      <w:pPr>
        <w:numPr>
          <w:ilvl w:val="0"/>
          <w:numId w:val="1"/>
        </w:numPr>
      </w:pPr>
      <w:r>
        <w:t>Licor de café 40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