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Borracho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Agua tibia 1/2 Taza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Levadura de cerveza 15 grs.</w:t>
      </w:r>
      <w:r/>
    </w:p>
    <w:p>
      <w:pPr>
        <w:numPr>
          <w:ilvl w:val="0"/>
          <w:numId w:val="1"/>
        </w:numPr>
      </w:pPr>
      <w:r>
        <w:t>Manteca derretida 30 g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Agua 1/2 L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/>
      <w:r>
        <w:rPr>
          <w:b/>
          <w:sz w:val="52"/>
          <w:szCs w:val="52"/>
        </w:rPr>
        <w:t>Salsa de vino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Vino Blanco 1 Vaso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Agua 1 1/2 Taza</w:t>
      </w:r>
      <w:r/>
    </w:p>
    <w:p>
      <w:pPr>
        <w:numPr>
          <w:ilvl w:val="0"/>
          <w:numId w:val="1"/>
        </w:numPr>
      </w:pPr>
      <w:r>
        <w:t>Fecula De Maiz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Crema chantilly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